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5C" w:rsidRPr="00C132E9" w:rsidRDefault="00906E8E" w:rsidP="00C132E9">
      <w:pPr>
        <w:pStyle w:val="fr1"/>
        <w:shd w:val="clear" w:color="auto" w:fill="FFFFFF"/>
        <w:spacing w:before="30" w:beforeAutospacing="0" w:after="30" w:afterAutospacing="0"/>
        <w:jc w:val="center"/>
        <w:rPr>
          <w:b/>
          <w:color w:val="333333"/>
        </w:rPr>
      </w:pPr>
      <w:r w:rsidRPr="00C132E9">
        <w:rPr>
          <w:b/>
          <w:color w:val="000000"/>
        </w:rPr>
        <w:t>П</w:t>
      </w:r>
      <w:r w:rsidR="00493E5C" w:rsidRPr="00C132E9">
        <w:rPr>
          <w:b/>
          <w:color w:val="000000"/>
        </w:rPr>
        <w:t>амятка родителям - профилактика употребления ПАВ ребенком</w:t>
      </w:r>
    </w:p>
    <w:p w:rsidR="00493E5C" w:rsidRPr="00906E8E" w:rsidRDefault="00493E5C" w:rsidP="00493E5C">
      <w:pPr>
        <w:pStyle w:val="a3"/>
        <w:shd w:val="clear" w:color="auto" w:fill="FFFFFF"/>
        <w:spacing w:before="220" w:beforeAutospacing="0" w:after="30" w:afterAutospacing="0" w:line="180" w:lineRule="atLeast"/>
        <w:ind w:firstLine="720"/>
        <w:jc w:val="both"/>
        <w:rPr>
          <w:color w:val="333333"/>
        </w:rPr>
      </w:pPr>
      <w:r w:rsidRPr="00906E8E">
        <w:rPr>
          <w:color w:val="333333"/>
        </w:rPr>
        <w:t>Здоровье ребенка - самое большое счастье для родителей. Но, к сожалению, все больше и больше подростков начинают употреблять</w:t>
      </w:r>
      <w:r w:rsidRPr="00906E8E">
        <w:rPr>
          <w:rStyle w:val="apple-converted-space"/>
          <w:color w:val="333333"/>
        </w:rPr>
        <w:t> </w:t>
      </w:r>
      <w:r w:rsidRPr="00906E8E">
        <w:rPr>
          <w:color w:val="000000"/>
        </w:rPr>
        <w:t xml:space="preserve">табак, алкоголь и наркотики (далее ПАВ - </w:t>
      </w:r>
      <w:proofErr w:type="spellStart"/>
      <w:r w:rsidRPr="00906E8E">
        <w:rPr>
          <w:color w:val="000000"/>
        </w:rPr>
        <w:t>психоактивные</w:t>
      </w:r>
      <w:proofErr w:type="spellEnd"/>
      <w:r w:rsidRPr="00906E8E">
        <w:rPr>
          <w:color w:val="000000"/>
        </w:rPr>
        <w:t xml:space="preserve"> вещества).</w:t>
      </w:r>
    </w:p>
    <w:p w:rsidR="00493E5C" w:rsidRPr="00906E8E" w:rsidRDefault="00493E5C" w:rsidP="00493E5C">
      <w:pPr>
        <w:pStyle w:val="a3"/>
        <w:shd w:val="clear" w:color="auto" w:fill="FFFFFF"/>
        <w:spacing w:before="30" w:beforeAutospacing="0" w:after="30" w:afterAutospacing="0" w:line="180" w:lineRule="atLeast"/>
        <w:ind w:firstLine="720"/>
        <w:jc w:val="both"/>
        <w:rPr>
          <w:color w:val="333333"/>
        </w:rPr>
      </w:pPr>
      <w:r w:rsidRPr="00906E8E">
        <w:rPr>
          <w:color w:val="333333"/>
        </w:rPr>
        <w:t xml:space="preserve">Данные мониторинга и социологические опросы свидетельствует о высокой степени </w:t>
      </w:r>
      <w:proofErr w:type="spellStart"/>
      <w:r w:rsidRPr="00906E8E">
        <w:rPr>
          <w:color w:val="333333"/>
        </w:rPr>
        <w:t>пораженности</w:t>
      </w:r>
      <w:proofErr w:type="spellEnd"/>
      <w:r w:rsidRPr="00906E8E">
        <w:rPr>
          <w:color w:val="333333"/>
        </w:rPr>
        <w:t xml:space="preserve"> общеобразовательных школ наркоманией, о низком качестве организации профилактической работы. По статистике основной возраст первого знакомства с наркотическими средствами приходится на 11-14 лет (41%)</w:t>
      </w:r>
      <w:r w:rsidRPr="00906E8E">
        <w:rPr>
          <w:rStyle w:val="apple-converted-space"/>
          <w:color w:val="333333"/>
        </w:rPr>
        <w:t> </w:t>
      </w:r>
      <w:r w:rsidRPr="00906E8E">
        <w:rPr>
          <w:color w:val="333333"/>
        </w:rPr>
        <w:t> и 15-17 лет (51%): в основном это курение марихуаны и гашиша, потребление алкоголя вместе с медикаментами.</w:t>
      </w:r>
    </w:p>
    <w:p w:rsidR="00493E5C" w:rsidRPr="00906E8E" w:rsidRDefault="00493E5C" w:rsidP="00493E5C">
      <w:pPr>
        <w:pStyle w:val="a3"/>
        <w:shd w:val="clear" w:color="auto" w:fill="FFFFFF"/>
        <w:spacing w:before="30" w:beforeAutospacing="0" w:after="30" w:afterAutospacing="0" w:line="180" w:lineRule="atLeast"/>
        <w:jc w:val="both"/>
        <w:rPr>
          <w:color w:val="333333"/>
        </w:rPr>
      </w:pPr>
      <w:r w:rsidRPr="00906E8E">
        <w:rPr>
          <w:color w:val="0000FF"/>
        </w:rPr>
        <w:t> </w:t>
      </w:r>
    </w:p>
    <w:p w:rsidR="00493E5C" w:rsidRPr="00906E8E" w:rsidRDefault="00493E5C" w:rsidP="00493E5C">
      <w:pPr>
        <w:pStyle w:val="a3"/>
        <w:shd w:val="clear" w:color="auto" w:fill="FFFFFF"/>
        <w:spacing w:before="30" w:beforeAutospacing="0" w:after="30" w:afterAutospacing="0" w:line="180" w:lineRule="atLeast"/>
        <w:jc w:val="both"/>
        <w:rPr>
          <w:color w:val="333333"/>
        </w:rPr>
      </w:pPr>
      <w:r w:rsidRPr="00906E8E">
        <w:rPr>
          <w:color w:val="0000FF"/>
        </w:rPr>
        <w:t>ПРИЧИНЫ:</w:t>
      </w:r>
    </w:p>
    <w:p w:rsidR="00493E5C" w:rsidRPr="00906E8E" w:rsidRDefault="00493E5C" w:rsidP="00493E5C">
      <w:pPr>
        <w:pStyle w:val="a3"/>
        <w:shd w:val="clear" w:color="auto" w:fill="FFFFFF"/>
        <w:spacing w:before="30" w:beforeAutospacing="0" w:after="30" w:afterAutospacing="0"/>
        <w:jc w:val="both"/>
        <w:rPr>
          <w:color w:val="333333"/>
        </w:rPr>
      </w:pPr>
      <w:r w:rsidRPr="00906E8E">
        <w:rPr>
          <w:i/>
          <w:iCs/>
          <w:color w:val="333333"/>
        </w:rPr>
        <w:t>-</w:t>
      </w:r>
      <w:r w:rsidRPr="00906E8E">
        <w:rPr>
          <w:rStyle w:val="apple-converted-space"/>
          <w:color w:val="333333"/>
        </w:rPr>
        <w:t> </w:t>
      </w:r>
      <w:r w:rsidRPr="00906E8E">
        <w:rPr>
          <w:color w:val="333333"/>
        </w:rPr>
        <w:t>любопытство (благодаря известному высказыванию не очень умных людей: «Все надо попробовать!»);</w:t>
      </w:r>
    </w:p>
    <w:p w:rsidR="00493E5C" w:rsidRPr="00906E8E" w:rsidRDefault="00493E5C" w:rsidP="00493E5C">
      <w:pPr>
        <w:pStyle w:val="a3"/>
        <w:shd w:val="clear" w:color="auto" w:fill="FFFFFF"/>
        <w:spacing w:before="30" w:beforeAutospacing="0" w:after="30" w:afterAutospacing="0" w:line="180" w:lineRule="atLeast"/>
        <w:jc w:val="both"/>
        <w:rPr>
          <w:color w:val="333333"/>
        </w:rPr>
      </w:pPr>
      <w:r w:rsidRPr="00906E8E">
        <w:rPr>
          <w:color w:val="333333"/>
        </w:rPr>
        <w:t>- желание быть похожим на «крутого парня», на старшего авторитетного товарища, часто личный пример родителей и т. д.;</w:t>
      </w:r>
    </w:p>
    <w:p w:rsidR="00493E5C" w:rsidRPr="00906E8E" w:rsidRDefault="00493E5C" w:rsidP="00493E5C">
      <w:pPr>
        <w:pStyle w:val="a3"/>
        <w:shd w:val="clear" w:color="auto" w:fill="FFFFFF"/>
        <w:spacing w:before="30" w:beforeAutospacing="0" w:after="30" w:afterAutospacing="0" w:line="180" w:lineRule="atLeast"/>
        <w:jc w:val="both"/>
        <w:rPr>
          <w:color w:val="333333"/>
        </w:rPr>
      </w:pPr>
      <w:r w:rsidRPr="00906E8E">
        <w:rPr>
          <w:color w:val="333333"/>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493E5C" w:rsidRPr="00906E8E" w:rsidRDefault="00493E5C" w:rsidP="00493E5C">
      <w:pPr>
        <w:pStyle w:val="a3"/>
        <w:shd w:val="clear" w:color="auto" w:fill="FFFFFF"/>
        <w:spacing w:before="30" w:beforeAutospacing="0" w:after="30" w:afterAutospacing="0" w:line="180" w:lineRule="atLeast"/>
        <w:jc w:val="both"/>
        <w:rPr>
          <w:color w:val="333333"/>
        </w:rPr>
      </w:pPr>
      <w:r w:rsidRPr="00906E8E">
        <w:rPr>
          <w:color w:val="333333"/>
        </w:rPr>
        <w:t>-безделье, отсутствие каких-либо занятий либо обязанностей, в результате — эксперименты от скуки.</w:t>
      </w:r>
    </w:p>
    <w:p w:rsidR="00493E5C" w:rsidRPr="00906E8E" w:rsidRDefault="00493E5C" w:rsidP="00493E5C">
      <w:pPr>
        <w:pStyle w:val="a3"/>
        <w:shd w:val="clear" w:color="auto" w:fill="FFFFFF"/>
        <w:spacing w:before="30" w:beforeAutospacing="0" w:after="30" w:afterAutospacing="0" w:line="180" w:lineRule="atLeast"/>
        <w:ind w:firstLine="720"/>
        <w:jc w:val="both"/>
        <w:rPr>
          <w:color w:val="333333"/>
        </w:rPr>
      </w:pPr>
      <w:r w:rsidRPr="00906E8E">
        <w:rPr>
          <w:color w:val="FF00FF"/>
        </w:rPr>
        <w:t> </w:t>
      </w:r>
    </w:p>
    <w:p w:rsidR="00493E5C" w:rsidRPr="00906E8E" w:rsidRDefault="00493E5C" w:rsidP="00493E5C">
      <w:pPr>
        <w:pStyle w:val="a3"/>
        <w:shd w:val="clear" w:color="auto" w:fill="FFFFFF"/>
        <w:spacing w:before="30" w:beforeAutospacing="0" w:after="30" w:afterAutospacing="0" w:line="180" w:lineRule="atLeast"/>
        <w:ind w:firstLine="720"/>
        <w:jc w:val="center"/>
        <w:rPr>
          <w:color w:val="333333"/>
        </w:rPr>
      </w:pPr>
      <w:r w:rsidRPr="00906E8E">
        <w:rPr>
          <w:b/>
          <w:bCs/>
          <w:color w:val="333333"/>
        </w:rPr>
        <w:t>В возрасте младшего </w:t>
      </w:r>
      <w:r w:rsidRPr="00906E8E">
        <w:rPr>
          <w:rStyle w:val="apple-converted-space"/>
          <w:b/>
          <w:bCs/>
          <w:color w:val="333333"/>
        </w:rPr>
        <w:t> </w:t>
      </w:r>
      <w:r w:rsidRPr="00906E8E">
        <w:rPr>
          <w:b/>
          <w:bCs/>
          <w:color w:val="333333"/>
        </w:rPr>
        <w:t>школьника родителям ещё не поздно предпринять меры по ранней профилактике употребления наркотиков вашими детьми в будущем!</w:t>
      </w:r>
    </w:p>
    <w:p w:rsidR="00493E5C" w:rsidRPr="00906E8E" w:rsidRDefault="00493E5C" w:rsidP="00493E5C">
      <w:pPr>
        <w:pStyle w:val="a3"/>
        <w:shd w:val="clear" w:color="auto" w:fill="FFFFFF"/>
        <w:spacing w:before="30" w:beforeAutospacing="0" w:after="30" w:afterAutospacing="0" w:line="180" w:lineRule="atLeast"/>
        <w:ind w:firstLine="720"/>
        <w:jc w:val="both"/>
        <w:rPr>
          <w:color w:val="333333"/>
        </w:rPr>
      </w:pPr>
      <w:r w:rsidRPr="00906E8E">
        <w:rPr>
          <w:color w:val="333333"/>
        </w:rPr>
        <w:t> </w:t>
      </w:r>
    </w:p>
    <w:p w:rsidR="00493E5C" w:rsidRPr="00906E8E" w:rsidRDefault="00493E5C" w:rsidP="00493E5C">
      <w:pPr>
        <w:pStyle w:val="a3"/>
        <w:shd w:val="clear" w:color="auto" w:fill="FFFFFF"/>
        <w:spacing w:before="30" w:beforeAutospacing="0" w:after="30" w:afterAutospacing="0"/>
        <w:jc w:val="both"/>
        <w:rPr>
          <w:color w:val="333333"/>
        </w:rPr>
      </w:pPr>
      <w:r w:rsidRPr="00906E8E">
        <w:rPr>
          <w:color w:val="0000FF"/>
        </w:rPr>
        <w:t>ЗАДУМАЙТЕСЬ:</w:t>
      </w:r>
    </w:p>
    <w:p w:rsidR="00493E5C" w:rsidRPr="00906E8E" w:rsidRDefault="00493E5C" w:rsidP="00493E5C">
      <w:pPr>
        <w:pStyle w:val="a3"/>
        <w:shd w:val="clear" w:color="auto" w:fill="FFFFFF"/>
        <w:spacing w:before="30" w:beforeAutospacing="0" w:after="30" w:afterAutospacing="0" w:line="180" w:lineRule="atLeast"/>
        <w:jc w:val="both"/>
        <w:rPr>
          <w:color w:val="333333"/>
        </w:rPr>
      </w:pPr>
      <w:r w:rsidRPr="00906E8E">
        <w:rPr>
          <w:color w:val="333333"/>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493E5C" w:rsidRPr="00906E8E" w:rsidRDefault="00493E5C" w:rsidP="00493E5C">
      <w:pPr>
        <w:pStyle w:val="a3"/>
        <w:shd w:val="clear" w:color="auto" w:fill="FFFFFF"/>
        <w:spacing w:before="30" w:beforeAutospacing="0" w:after="30" w:afterAutospacing="0" w:line="180" w:lineRule="atLeast"/>
        <w:jc w:val="both"/>
        <w:rPr>
          <w:color w:val="333333"/>
        </w:rPr>
      </w:pPr>
      <w:r w:rsidRPr="00906E8E">
        <w:rPr>
          <w:color w:val="333333"/>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493E5C" w:rsidRPr="00906E8E" w:rsidRDefault="00493E5C" w:rsidP="00493E5C">
      <w:pPr>
        <w:pStyle w:val="a3"/>
        <w:shd w:val="clear" w:color="auto" w:fill="FFFFFF"/>
        <w:spacing w:before="30" w:beforeAutospacing="0" w:after="30" w:afterAutospacing="0"/>
        <w:jc w:val="both"/>
        <w:rPr>
          <w:color w:val="333333"/>
        </w:rPr>
      </w:pPr>
      <w:r w:rsidRPr="00906E8E">
        <w:rPr>
          <w:color w:val="333333"/>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493E5C" w:rsidRPr="00906E8E" w:rsidRDefault="00493E5C" w:rsidP="00493E5C">
      <w:pPr>
        <w:pStyle w:val="a3"/>
        <w:shd w:val="clear" w:color="auto" w:fill="FFFFFF"/>
        <w:spacing w:before="30" w:beforeAutospacing="0" w:after="30" w:afterAutospacing="0" w:line="180" w:lineRule="atLeast"/>
        <w:ind w:firstLine="720"/>
        <w:jc w:val="both"/>
        <w:rPr>
          <w:color w:val="333333"/>
        </w:rPr>
      </w:pPr>
      <w:r w:rsidRPr="00906E8E">
        <w:rPr>
          <w:color w:val="333333"/>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493E5C" w:rsidRPr="00906E8E" w:rsidRDefault="00493E5C" w:rsidP="00493E5C">
      <w:pPr>
        <w:pStyle w:val="a3"/>
        <w:shd w:val="clear" w:color="auto" w:fill="FFFFFF"/>
        <w:spacing w:before="30" w:beforeAutospacing="0" w:after="30" w:afterAutospacing="0" w:line="180" w:lineRule="atLeast"/>
        <w:ind w:firstLine="720"/>
        <w:jc w:val="both"/>
        <w:rPr>
          <w:color w:val="333333"/>
        </w:rPr>
      </w:pPr>
      <w:r w:rsidRPr="00906E8E">
        <w:rPr>
          <w:color w:val="0000FF"/>
        </w:rPr>
        <w:t> </w:t>
      </w:r>
    </w:p>
    <w:p w:rsidR="00493E5C" w:rsidRPr="00906E8E" w:rsidRDefault="00493E5C" w:rsidP="00493E5C">
      <w:pPr>
        <w:pStyle w:val="a3"/>
        <w:shd w:val="clear" w:color="auto" w:fill="FFFFFF"/>
        <w:spacing w:before="30" w:beforeAutospacing="0" w:after="30" w:afterAutospacing="0" w:line="180" w:lineRule="atLeast"/>
        <w:ind w:firstLine="720"/>
        <w:jc w:val="center"/>
        <w:rPr>
          <w:color w:val="333333"/>
        </w:rPr>
      </w:pPr>
      <w:r w:rsidRPr="00906E8E">
        <w:rPr>
          <w:b/>
          <w:bCs/>
          <w:color w:val="333333"/>
        </w:rPr>
        <w:t>НЕСКОЛЬКО ПРАВИЛ, ПОЗВОЛЯЮЩИХ ПРЕДОТВРАТИТЬ ПОТРЕБЛЕНИЕ ПАВ ВАШИМ РЕБЕНКОМ:</w:t>
      </w:r>
    </w:p>
    <w:p w:rsidR="00493E5C" w:rsidRPr="00906E8E" w:rsidRDefault="00493E5C" w:rsidP="00493E5C">
      <w:pPr>
        <w:pStyle w:val="a3"/>
        <w:shd w:val="clear" w:color="auto" w:fill="FFFFFF"/>
        <w:spacing w:before="30" w:beforeAutospacing="0" w:after="30" w:afterAutospacing="0" w:line="180" w:lineRule="atLeast"/>
        <w:ind w:firstLine="720"/>
        <w:jc w:val="both"/>
        <w:rPr>
          <w:color w:val="333333"/>
        </w:rPr>
      </w:pPr>
      <w:r w:rsidRPr="00906E8E">
        <w:rPr>
          <w:color w:val="333333"/>
        </w:rPr>
        <w:t> </w:t>
      </w:r>
    </w:p>
    <w:p w:rsidR="00493E5C" w:rsidRPr="00906E8E" w:rsidRDefault="00493E5C" w:rsidP="00493E5C">
      <w:pPr>
        <w:pStyle w:val="a3"/>
        <w:shd w:val="clear" w:color="auto" w:fill="FFFFFF"/>
        <w:spacing w:before="30" w:beforeAutospacing="0" w:after="30" w:afterAutospacing="0"/>
        <w:jc w:val="both"/>
        <w:rPr>
          <w:color w:val="333333"/>
        </w:rPr>
      </w:pPr>
      <w:r w:rsidRPr="00906E8E">
        <w:rPr>
          <w:color w:val="0000FF"/>
        </w:rPr>
        <w:t>1. Общайтесь друг с другом</w:t>
      </w:r>
    </w:p>
    <w:p w:rsidR="00493E5C" w:rsidRPr="00906E8E" w:rsidRDefault="00493E5C" w:rsidP="00493E5C">
      <w:pPr>
        <w:pStyle w:val="a3"/>
        <w:shd w:val="clear" w:color="auto" w:fill="FFFFFF"/>
        <w:spacing w:before="30" w:beforeAutospacing="0" w:after="30" w:afterAutospacing="0"/>
        <w:ind w:firstLine="709"/>
        <w:jc w:val="both"/>
        <w:rPr>
          <w:color w:val="333333"/>
        </w:rPr>
      </w:pPr>
      <w:r w:rsidRPr="00906E8E">
        <w:rPr>
          <w:color w:val="333333"/>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493E5C" w:rsidRPr="00906E8E" w:rsidRDefault="00493E5C" w:rsidP="00493E5C">
      <w:pPr>
        <w:pStyle w:val="a3"/>
        <w:shd w:val="clear" w:color="auto" w:fill="FFFFFF"/>
        <w:spacing w:before="30" w:beforeAutospacing="0" w:after="30" w:afterAutospacing="0"/>
        <w:jc w:val="both"/>
        <w:rPr>
          <w:color w:val="333333"/>
        </w:rPr>
      </w:pPr>
      <w:r w:rsidRPr="00906E8E">
        <w:rPr>
          <w:color w:val="333333"/>
        </w:rPr>
        <w:t>Помните об этом, старайтесь быть инициатором откровенного, открытого общения со своим ребенком.</w:t>
      </w:r>
    </w:p>
    <w:p w:rsidR="00493E5C" w:rsidRPr="00906E8E" w:rsidRDefault="00493E5C" w:rsidP="00493E5C">
      <w:pPr>
        <w:pStyle w:val="a3"/>
        <w:shd w:val="clear" w:color="auto" w:fill="FFFFFF"/>
        <w:spacing w:before="30" w:beforeAutospacing="0" w:after="30" w:afterAutospacing="0"/>
        <w:jc w:val="both"/>
        <w:rPr>
          <w:color w:val="333333"/>
        </w:rPr>
      </w:pPr>
      <w:r w:rsidRPr="00906E8E">
        <w:rPr>
          <w:color w:val="0000FF"/>
        </w:rPr>
        <w:lastRenderedPageBreak/>
        <w:t>2. Выслушивайте друг друга</w:t>
      </w:r>
    </w:p>
    <w:p w:rsidR="00493E5C" w:rsidRPr="00906E8E" w:rsidRDefault="00493E5C" w:rsidP="00493E5C">
      <w:pPr>
        <w:pStyle w:val="a3"/>
        <w:shd w:val="clear" w:color="auto" w:fill="FFFFFF"/>
        <w:spacing w:before="30" w:beforeAutospacing="0" w:after="30" w:afterAutospacing="0"/>
        <w:ind w:firstLine="709"/>
        <w:jc w:val="both"/>
        <w:rPr>
          <w:color w:val="333333"/>
        </w:rPr>
      </w:pPr>
      <w:r w:rsidRPr="00906E8E">
        <w:rPr>
          <w:color w:val="333333"/>
        </w:rPr>
        <w:t>Умение слушать - основа эффективного общения, но делать это не так легко, как может показаться со стороны. Умение слушать означает:</w:t>
      </w:r>
    </w:p>
    <w:p w:rsidR="00493E5C" w:rsidRPr="00906E8E" w:rsidRDefault="00493E5C" w:rsidP="00493E5C">
      <w:pPr>
        <w:pStyle w:val="a3"/>
        <w:shd w:val="clear" w:color="auto" w:fill="FFFFFF"/>
        <w:spacing w:before="30" w:beforeAutospacing="0" w:after="30" w:afterAutospacing="0"/>
        <w:ind w:firstLine="1600"/>
        <w:jc w:val="both"/>
        <w:rPr>
          <w:color w:val="333333"/>
        </w:rPr>
      </w:pPr>
      <w:r w:rsidRPr="00906E8E">
        <w:rPr>
          <w:color w:val="333333"/>
        </w:rPr>
        <w:t>•   </w:t>
      </w:r>
      <w:r w:rsidRPr="00906E8E">
        <w:rPr>
          <w:rStyle w:val="apple-converted-space"/>
          <w:color w:val="333333"/>
        </w:rPr>
        <w:t> </w:t>
      </w:r>
      <w:r w:rsidRPr="00906E8E">
        <w:rPr>
          <w:color w:val="333333"/>
        </w:rPr>
        <w:t>быть внимательным к ребенку;</w:t>
      </w:r>
    </w:p>
    <w:p w:rsidR="00493E5C" w:rsidRPr="00906E8E" w:rsidRDefault="00493E5C" w:rsidP="00493E5C">
      <w:pPr>
        <w:pStyle w:val="a3"/>
        <w:shd w:val="clear" w:color="auto" w:fill="FFFFFF"/>
        <w:spacing w:before="30" w:beforeAutospacing="0" w:after="30" w:afterAutospacing="0"/>
        <w:ind w:firstLine="1600"/>
        <w:jc w:val="both"/>
        <w:rPr>
          <w:color w:val="333333"/>
        </w:rPr>
      </w:pPr>
      <w:r w:rsidRPr="00906E8E">
        <w:rPr>
          <w:color w:val="333333"/>
        </w:rPr>
        <w:t>•   </w:t>
      </w:r>
      <w:r w:rsidRPr="00906E8E">
        <w:rPr>
          <w:rStyle w:val="apple-converted-space"/>
          <w:color w:val="333333"/>
        </w:rPr>
        <w:t> </w:t>
      </w:r>
      <w:r w:rsidRPr="00906E8E">
        <w:rPr>
          <w:color w:val="333333"/>
        </w:rPr>
        <w:t>выслушивать его точку зрения;</w:t>
      </w:r>
    </w:p>
    <w:p w:rsidR="00493E5C" w:rsidRPr="00906E8E" w:rsidRDefault="00493E5C" w:rsidP="00493E5C">
      <w:pPr>
        <w:pStyle w:val="a3"/>
        <w:shd w:val="clear" w:color="auto" w:fill="FFFFFF"/>
        <w:spacing w:before="30" w:beforeAutospacing="0" w:after="30" w:afterAutospacing="0"/>
        <w:ind w:firstLine="1600"/>
        <w:jc w:val="both"/>
        <w:rPr>
          <w:color w:val="333333"/>
        </w:rPr>
      </w:pPr>
      <w:r w:rsidRPr="00906E8E">
        <w:rPr>
          <w:color w:val="333333"/>
        </w:rPr>
        <w:t>•   </w:t>
      </w:r>
      <w:r w:rsidRPr="00906E8E">
        <w:rPr>
          <w:rStyle w:val="apple-converted-space"/>
          <w:color w:val="333333"/>
        </w:rPr>
        <w:t> </w:t>
      </w:r>
      <w:r w:rsidRPr="00906E8E">
        <w:rPr>
          <w:color w:val="333333"/>
        </w:rPr>
        <w:t>уделять внимание взглядам и чувствам ребенка, не споря с ним.</w:t>
      </w:r>
    </w:p>
    <w:p w:rsidR="00493E5C" w:rsidRPr="00906E8E" w:rsidRDefault="00493E5C" w:rsidP="00493E5C">
      <w:pPr>
        <w:pStyle w:val="a3"/>
        <w:shd w:val="clear" w:color="auto" w:fill="FFFFFF"/>
        <w:spacing w:before="30" w:beforeAutospacing="0" w:after="30" w:afterAutospacing="0" w:line="180" w:lineRule="atLeast"/>
        <w:ind w:firstLine="560"/>
        <w:jc w:val="both"/>
        <w:rPr>
          <w:color w:val="333333"/>
        </w:rPr>
      </w:pPr>
      <w:r w:rsidRPr="00906E8E">
        <w:rPr>
          <w:color w:val="333333"/>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493E5C" w:rsidRPr="00906E8E" w:rsidRDefault="00493E5C" w:rsidP="00493E5C">
      <w:pPr>
        <w:pStyle w:val="a3"/>
        <w:shd w:val="clear" w:color="auto" w:fill="FFFFFF"/>
        <w:spacing w:before="30" w:beforeAutospacing="0" w:after="30" w:afterAutospacing="0" w:line="180" w:lineRule="atLeast"/>
        <w:ind w:firstLine="560"/>
        <w:jc w:val="both"/>
        <w:rPr>
          <w:color w:val="333333"/>
        </w:rPr>
      </w:pPr>
      <w:r w:rsidRPr="00906E8E">
        <w:rPr>
          <w:color w:val="333333"/>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493E5C" w:rsidRPr="00906E8E" w:rsidRDefault="00493E5C" w:rsidP="00493E5C">
      <w:pPr>
        <w:pStyle w:val="a3"/>
        <w:shd w:val="clear" w:color="auto" w:fill="FFFFFF"/>
        <w:spacing w:before="30" w:beforeAutospacing="0" w:after="30" w:afterAutospacing="0"/>
        <w:jc w:val="both"/>
        <w:rPr>
          <w:color w:val="333333"/>
        </w:rPr>
      </w:pPr>
      <w:r w:rsidRPr="00906E8E">
        <w:rPr>
          <w:color w:val="0000FF"/>
        </w:rPr>
        <w:t>3. Ставьте себя на его место</w:t>
      </w:r>
    </w:p>
    <w:p w:rsidR="00493E5C" w:rsidRPr="00906E8E" w:rsidRDefault="00493E5C" w:rsidP="00493E5C">
      <w:pPr>
        <w:pStyle w:val="a3"/>
        <w:shd w:val="clear" w:color="auto" w:fill="FFFFFF"/>
        <w:spacing w:before="30" w:beforeAutospacing="0" w:after="30" w:afterAutospacing="0" w:line="180" w:lineRule="atLeast"/>
        <w:ind w:firstLine="709"/>
        <w:jc w:val="both"/>
        <w:rPr>
          <w:color w:val="333333"/>
        </w:rPr>
      </w:pPr>
      <w:r w:rsidRPr="00906E8E">
        <w:rPr>
          <w:color w:val="333333"/>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493E5C" w:rsidRPr="00906E8E" w:rsidRDefault="00493E5C" w:rsidP="00493E5C">
      <w:pPr>
        <w:pStyle w:val="a3"/>
        <w:shd w:val="clear" w:color="auto" w:fill="FFFFFF"/>
        <w:spacing w:before="30" w:beforeAutospacing="0" w:after="30" w:afterAutospacing="0"/>
        <w:jc w:val="both"/>
        <w:rPr>
          <w:color w:val="333333"/>
        </w:rPr>
      </w:pPr>
      <w:r w:rsidRPr="00906E8E">
        <w:rPr>
          <w:color w:val="0000FF"/>
        </w:rPr>
        <w:t>4. Проводите время вместе</w:t>
      </w:r>
    </w:p>
    <w:p w:rsidR="00493E5C" w:rsidRPr="00906E8E" w:rsidRDefault="00493E5C" w:rsidP="00493E5C">
      <w:pPr>
        <w:pStyle w:val="a3"/>
        <w:shd w:val="clear" w:color="auto" w:fill="FFFFFF"/>
        <w:spacing w:before="30" w:beforeAutospacing="0" w:after="30" w:afterAutospacing="0" w:line="180" w:lineRule="atLeast"/>
        <w:ind w:firstLine="709"/>
        <w:jc w:val="both"/>
        <w:rPr>
          <w:color w:val="333333"/>
        </w:rPr>
      </w:pPr>
      <w:r w:rsidRPr="00906E8E">
        <w:rPr>
          <w:color w:val="333333"/>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493E5C" w:rsidRPr="00906E8E" w:rsidRDefault="00493E5C" w:rsidP="00493E5C">
      <w:pPr>
        <w:pStyle w:val="a3"/>
        <w:shd w:val="clear" w:color="auto" w:fill="FFFFFF"/>
        <w:spacing w:before="30" w:beforeAutospacing="0" w:after="30" w:afterAutospacing="0"/>
        <w:jc w:val="both"/>
        <w:rPr>
          <w:color w:val="333333"/>
        </w:rPr>
      </w:pPr>
      <w:r w:rsidRPr="00906E8E">
        <w:rPr>
          <w:color w:val="0000FF"/>
        </w:rPr>
        <w:t>5. Дружите с его друзьями</w:t>
      </w:r>
    </w:p>
    <w:p w:rsidR="00493E5C" w:rsidRPr="00906E8E" w:rsidRDefault="00493E5C" w:rsidP="00493E5C">
      <w:pPr>
        <w:pStyle w:val="a3"/>
        <w:shd w:val="clear" w:color="auto" w:fill="FFFFFF"/>
        <w:spacing w:before="30" w:beforeAutospacing="0" w:after="30" w:afterAutospacing="0"/>
        <w:ind w:firstLine="709"/>
        <w:jc w:val="both"/>
        <w:rPr>
          <w:color w:val="333333"/>
        </w:rPr>
      </w:pPr>
      <w:r w:rsidRPr="00906E8E">
        <w:rPr>
          <w:color w:val="333333"/>
        </w:rPr>
        <w:t>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w:t>
      </w:r>
    </w:p>
    <w:p w:rsidR="00493E5C" w:rsidRPr="00906E8E" w:rsidRDefault="00493E5C" w:rsidP="00493E5C">
      <w:pPr>
        <w:pStyle w:val="a3"/>
        <w:shd w:val="clear" w:color="auto" w:fill="FFFFFF"/>
        <w:spacing w:before="30" w:beforeAutospacing="0" w:after="30" w:afterAutospacing="0"/>
        <w:ind w:firstLine="709"/>
        <w:jc w:val="both"/>
        <w:rPr>
          <w:color w:val="333333"/>
        </w:rPr>
      </w:pPr>
      <w:r w:rsidRPr="00906E8E">
        <w:rPr>
          <w:color w:val="333333"/>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w:t>
      </w:r>
      <w:r w:rsidRPr="00906E8E">
        <w:rPr>
          <w:rStyle w:val="apple-converted-space"/>
          <w:color w:val="333333"/>
        </w:rPr>
        <w:t> </w:t>
      </w:r>
      <w:r w:rsidRPr="00906E8E">
        <w:rPr>
          <w:color w:val="333333"/>
        </w:rPr>
        <w:t>только другим детям, но в первую очередь — своему ребенку.</w:t>
      </w:r>
    </w:p>
    <w:p w:rsidR="00493E5C" w:rsidRPr="00906E8E" w:rsidRDefault="00493E5C" w:rsidP="00493E5C">
      <w:pPr>
        <w:pStyle w:val="a3"/>
        <w:shd w:val="clear" w:color="auto" w:fill="FFFFFF"/>
        <w:spacing w:before="30" w:beforeAutospacing="0" w:after="30" w:afterAutospacing="0"/>
        <w:jc w:val="both"/>
        <w:rPr>
          <w:color w:val="333333"/>
        </w:rPr>
      </w:pPr>
      <w:r w:rsidRPr="00906E8E">
        <w:rPr>
          <w:color w:val="0000FF"/>
        </w:rPr>
        <w:t>6. Помните, что ваш ребенок уникален</w:t>
      </w:r>
    </w:p>
    <w:p w:rsidR="00493E5C" w:rsidRPr="00906E8E" w:rsidRDefault="00493E5C" w:rsidP="00493E5C">
      <w:pPr>
        <w:pStyle w:val="a3"/>
        <w:shd w:val="clear" w:color="auto" w:fill="FFFFFF"/>
        <w:spacing w:before="30" w:beforeAutospacing="0" w:after="30" w:afterAutospacing="0" w:line="180" w:lineRule="atLeast"/>
        <w:ind w:firstLine="560"/>
        <w:jc w:val="both"/>
        <w:rPr>
          <w:color w:val="333333"/>
        </w:rPr>
      </w:pPr>
      <w:r w:rsidRPr="00906E8E">
        <w:rPr>
          <w:color w:val="333333"/>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r w:rsidRPr="00906E8E">
        <w:rPr>
          <w:color w:val="333333"/>
        </w:rPr>
        <w:lastRenderedPageBreak/>
        <w:t>Представьте, что будет с вами, если 37 раз в сутки к вам будут обращаться в повелительном тоне, 42 раза - в увещевательном, 50 - в обвинительном...</w:t>
      </w:r>
    </w:p>
    <w:p w:rsidR="00493E5C" w:rsidRPr="00906E8E" w:rsidRDefault="00493E5C" w:rsidP="00493E5C">
      <w:pPr>
        <w:pStyle w:val="a3"/>
        <w:shd w:val="clear" w:color="auto" w:fill="FFFFFF"/>
        <w:spacing w:before="30" w:beforeAutospacing="0" w:after="30" w:afterAutospacing="0" w:line="180" w:lineRule="atLeast"/>
        <w:ind w:firstLine="560"/>
        <w:jc w:val="both"/>
        <w:rPr>
          <w:color w:val="333333"/>
        </w:rPr>
      </w:pPr>
      <w:r w:rsidRPr="00906E8E">
        <w:rPr>
          <w:color w:val="333333"/>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493E5C" w:rsidRPr="00906E8E" w:rsidRDefault="00493E5C" w:rsidP="00493E5C">
      <w:pPr>
        <w:pStyle w:val="a3"/>
        <w:shd w:val="clear" w:color="auto" w:fill="FFFFFF"/>
        <w:spacing w:before="30" w:beforeAutospacing="0" w:after="30" w:afterAutospacing="0" w:line="180" w:lineRule="atLeast"/>
        <w:ind w:firstLine="560"/>
        <w:jc w:val="both"/>
        <w:rPr>
          <w:color w:val="333333"/>
        </w:rPr>
      </w:pPr>
      <w:r w:rsidRPr="00906E8E">
        <w:rPr>
          <w:color w:val="333333"/>
        </w:rPr>
        <w:t>Нужно время от времени распоряжаться собой полностью — т. е. нужна своя доля свободы. Без неё - задохнется дух.</w:t>
      </w:r>
    </w:p>
    <w:p w:rsidR="00493E5C" w:rsidRPr="00906E8E" w:rsidRDefault="00493E5C" w:rsidP="00493E5C">
      <w:pPr>
        <w:pStyle w:val="a3"/>
        <w:shd w:val="clear" w:color="auto" w:fill="FFFFFF"/>
        <w:spacing w:before="30" w:beforeAutospacing="0" w:after="30" w:afterAutospacing="0"/>
        <w:jc w:val="both"/>
        <w:rPr>
          <w:color w:val="333333"/>
        </w:rPr>
      </w:pPr>
      <w:r w:rsidRPr="00906E8E">
        <w:rPr>
          <w:color w:val="0000FF"/>
        </w:rPr>
        <w:t>7. Подавайте пример</w:t>
      </w:r>
    </w:p>
    <w:p w:rsidR="00493E5C" w:rsidRPr="00906E8E" w:rsidRDefault="00493E5C" w:rsidP="00493E5C">
      <w:pPr>
        <w:pStyle w:val="a3"/>
        <w:shd w:val="clear" w:color="auto" w:fill="FFFFFF"/>
        <w:spacing w:before="30" w:beforeAutospacing="0" w:after="30" w:afterAutospacing="0" w:line="180" w:lineRule="atLeast"/>
        <w:ind w:firstLine="560"/>
        <w:jc w:val="both"/>
        <w:rPr>
          <w:color w:val="333333"/>
        </w:rPr>
      </w:pPr>
      <w:r w:rsidRPr="00906E8E">
        <w:rPr>
          <w:color w:val="333333"/>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906E8E">
        <w:rPr>
          <w:color w:val="333333"/>
        </w:rPr>
        <w:t>психоактивных</w:t>
      </w:r>
      <w:proofErr w:type="spellEnd"/>
      <w:r w:rsidRPr="00906E8E">
        <w:rPr>
          <w:color w:val="333333"/>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493E5C" w:rsidRPr="00906E8E" w:rsidRDefault="00493E5C" w:rsidP="00493E5C">
      <w:pPr>
        <w:pStyle w:val="a3"/>
        <w:shd w:val="clear" w:color="auto" w:fill="FFFFFF"/>
        <w:spacing w:before="30" w:beforeAutospacing="0" w:after="30" w:afterAutospacing="0" w:line="180" w:lineRule="atLeast"/>
        <w:ind w:firstLine="560"/>
        <w:jc w:val="both"/>
        <w:rPr>
          <w:color w:val="333333"/>
        </w:rPr>
      </w:pPr>
      <w:r w:rsidRPr="00906E8E">
        <w:rPr>
          <w:color w:val="333333"/>
        </w:rPr>
        <w:t> </w:t>
      </w:r>
    </w:p>
    <w:p w:rsidR="00493E5C" w:rsidRPr="00906E8E" w:rsidRDefault="00493E5C" w:rsidP="00493E5C">
      <w:pPr>
        <w:pStyle w:val="a3"/>
        <w:shd w:val="clear" w:color="auto" w:fill="FFFFFF"/>
        <w:spacing w:before="30" w:beforeAutospacing="0" w:after="30" w:afterAutospacing="0" w:line="180" w:lineRule="atLeast"/>
        <w:jc w:val="both"/>
        <w:rPr>
          <w:color w:val="333333"/>
        </w:rPr>
      </w:pPr>
      <w:r w:rsidRPr="00906E8E">
        <w:rPr>
          <w:b/>
          <w:bCs/>
          <w:color w:val="333333"/>
        </w:rPr>
        <w:t>СОВЕТЫ:</w:t>
      </w:r>
    </w:p>
    <w:p w:rsidR="00493E5C" w:rsidRPr="00906E8E" w:rsidRDefault="00493E5C" w:rsidP="00493E5C">
      <w:pPr>
        <w:pStyle w:val="a3"/>
        <w:shd w:val="clear" w:color="auto" w:fill="FFFFFF"/>
        <w:spacing w:before="30" w:beforeAutospacing="0" w:after="30" w:afterAutospacing="0" w:line="180" w:lineRule="atLeast"/>
        <w:ind w:firstLine="709"/>
        <w:jc w:val="both"/>
        <w:rPr>
          <w:color w:val="333333"/>
        </w:rPr>
      </w:pPr>
      <w:r w:rsidRPr="00906E8E">
        <w:rPr>
          <w:color w:val="333333"/>
        </w:rPr>
        <w:t>Когда человеку не подходит климат,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тусовку, алкоголь, наркотики. Поэтому, даже ребенок далек от идеала и совсем не похож на Вас, БУДЬТЕ МУДРЫ:</w:t>
      </w:r>
    </w:p>
    <w:p w:rsidR="00493E5C" w:rsidRPr="00906E8E" w:rsidRDefault="00493E5C" w:rsidP="00493E5C">
      <w:pPr>
        <w:pStyle w:val="a3"/>
        <w:shd w:val="clear" w:color="auto" w:fill="FFFFFF"/>
        <w:spacing w:before="30" w:beforeAutospacing="0" w:after="30" w:afterAutospacing="0" w:line="180" w:lineRule="atLeast"/>
        <w:jc w:val="both"/>
        <w:rPr>
          <w:color w:val="333333"/>
        </w:rPr>
      </w:pPr>
      <w:r w:rsidRPr="00906E8E">
        <w:rPr>
          <w:color w:val="333333"/>
        </w:rPr>
        <w:t>- когда скандал уже разгорелся, сумейте остановиться, заставьте себя замолчать - даже если Вы тысячу раз правы;</w:t>
      </w:r>
    </w:p>
    <w:p w:rsidR="00493E5C" w:rsidRPr="00906E8E" w:rsidRDefault="00493E5C" w:rsidP="00493E5C">
      <w:pPr>
        <w:pStyle w:val="a3"/>
        <w:shd w:val="clear" w:color="auto" w:fill="FFFFFF"/>
        <w:spacing w:before="30" w:beforeAutospacing="0" w:after="30" w:afterAutospacing="0"/>
        <w:jc w:val="both"/>
        <w:rPr>
          <w:color w:val="333333"/>
        </w:rPr>
      </w:pPr>
      <w:r w:rsidRPr="00906E8E">
        <w:rPr>
          <w:color w:val="333333"/>
        </w:rPr>
        <w:t>- 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всё станет реально опасным, угрожающим его жизни;</w:t>
      </w:r>
    </w:p>
    <w:p w:rsidR="00493E5C" w:rsidRPr="00906E8E" w:rsidRDefault="00493E5C" w:rsidP="00493E5C">
      <w:pPr>
        <w:pStyle w:val="a3"/>
        <w:shd w:val="clear" w:color="auto" w:fill="FFFFFF"/>
        <w:spacing w:before="30" w:beforeAutospacing="0" w:after="30" w:afterAutospacing="0" w:line="180" w:lineRule="atLeast"/>
        <w:jc w:val="both"/>
        <w:rPr>
          <w:color w:val="333333"/>
        </w:rPr>
      </w:pPr>
      <w:r w:rsidRPr="00906E8E">
        <w:rPr>
          <w:color w:val="333333"/>
        </w:rPr>
        <w:t>- не кричите, не распускайтесь. Ведь ребенок действительно может подумать, ЧТО ВЫ ЕГО НЕНАВИДИТЕ. Он будет в отчаянии, а Вы, оглохнув от собственного крика, его крика о помощи не услышите.</w:t>
      </w:r>
    </w:p>
    <w:p w:rsidR="00493E5C" w:rsidRPr="00906E8E" w:rsidRDefault="00493E5C" w:rsidP="00493E5C">
      <w:pPr>
        <w:pStyle w:val="a3"/>
        <w:shd w:val="clear" w:color="auto" w:fill="FFFFFF"/>
        <w:spacing w:before="30" w:beforeAutospacing="0" w:after="30" w:afterAutospacing="0" w:line="180" w:lineRule="atLeast"/>
        <w:jc w:val="both"/>
        <w:rPr>
          <w:color w:val="333333"/>
        </w:rPr>
      </w:pPr>
      <w:r w:rsidRPr="00906E8E">
        <w:rPr>
          <w:color w:val="333333"/>
        </w:rPr>
        <w:t>- похвалите своего ребенка с утра, и как можно раньше, и как можно доходчивее, теплее! -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забудьте!... И на ночь - не отпускайте во тьму без живого знака живой любви...</w:t>
      </w:r>
    </w:p>
    <w:p w:rsidR="00493E5C" w:rsidRPr="00906E8E" w:rsidRDefault="00493E5C" w:rsidP="00493E5C">
      <w:pPr>
        <w:pStyle w:val="a3"/>
        <w:shd w:val="clear" w:color="auto" w:fill="FFFFFF"/>
        <w:spacing w:before="30" w:beforeAutospacing="0" w:after="30" w:afterAutospacing="0" w:line="180" w:lineRule="atLeast"/>
        <w:jc w:val="both"/>
        <w:rPr>
          <w:color w:val="333333"/>
        </w:rPr>
      </w:pPr>
      <w:r w:rsidRPr="00906E8E">
        <w:rPr>
          <w:color w:val="333333"/>
        </w:rPr>
        <w:t> </w:t>
      </w:r>
    </w:p>
    <w:p w:rsidR="00493E5C" w:rsidRPr="00906E8E" w:rsidRDefault="00493E5C" w:rsidP="00493E5C">
      <w:pPr>
        <w:pStyle w:val="a3"/>
        <w:shd w:val="clear" w:color="auto" w:fill="FFFFFF"/>
        <w:spacing w:before="30" w:beforeAutospacing="0" w:after="30" w:afterAutospacing="0" w:line="180" w:lineRule="atLeast"/>
        <w:jc w:val="both"/>
        <w:rPr>
          <w:color w:val="333333"/>
        </w:rPr>
      </w:pPr>
      <w:r w:rsidRPr="00906E8E">
        <w:rPr>
          <w:color w:val="333333"/>
        </w:rPr>
        <w:t> </w:t>
      </w:r>
    </w:p>
    <w:p w:rsidR="00493E5C" w:rsidRPr="00906E8E" w:rsidRDefault="00493E5C" w:rsidP="00493E5C">
      <w:pPr>
        <w:pStyle w:val="a3"/>
        <w:shd w:val="clear" w:color="auto" w:fill="FFFFFF"/>
        <w:spacing w:before="30" w:beforeAutospacing="0" w:after="30" w:afterAutospacing="0" w:line="180" w:lineRule="atLeast"/>
        <w:jc w:val="both"/>
        <w:rPr>
          <w:color w:val="333333"/>
        </w:rPr>
      </w:pPr>
      <w:r w:rsidRPr="00906E8E">
        <w:rPr>
          <w:color w:val="333333"/>
        </w:rPr>
        <w:t>  </w:t>
      </w:r>
    </w:p>
    <w:p w:rsidR="00EA6EAC" w:rsidRDefault="00EA6EAC"/>
    <w:p w:rsidR="00E37EE2" w:rsidRDefault="00E37EE2"/>
    <w:sectPr w:rsidR="00E37EE2" w:rsidSect="004A2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3E5C"/>
    <w:rsid w:val="00030656"/>
    <w:rsid w:val="000A6353"/>
    <w:rsid w:val="000C7093"/>
    <w:rsid w:val="001341CB"/>
    <w:rsid w:val="00150827"/>
    <w:rsid w:val="00167F5B"/>
    <w:rsid w:val="001B7A5C"/>
    <w:rsid w:val="00337E42"/>
    <w:rsid w:val="00352E6C"/>
    <w:rsid w:val="00493E5C"/>
    <w:rsid w:val="004A2E4A"/>
    <w:rsid w:val="0050705C"/>
    <w:rsid w:val="00555D1C"/>
    <w:rsid w:val="00597789"/>
    <w:rsid w:val="00601563"/>
    <w:rsid w:val="006B18EE"/>
    <w:rsid w:val="00784B07"/>
    <w:rsid w:val="00902027"/>
    <w:rsid w:val="00906E8E"/>
    <w:rsid w:val="00916866"/>
    <w:rsid w:val="009443AC"/>
    <w:rsid w:val="00956309"/>
    <w:rsid w:val="00A303D5"/>
    <w:rsid w:val="00AA71B9"/>
    <w:rsid w:val="00AE2DC2"/>
    <w:rsid w:val="00B91132"/>
    <w:rsid w:val="00C132E9"/>
    <w:rsid w:val="00C453DB"/>
    <w:rsid w:val="00C75C60"/>
    <w:rsid w:val="00D541BB"/>
    <w:rsid w:val="00E37EE2"/>
    <w:rsid w:val="00EA6EAC"/>
    <w:rsid w:val="00EC2E2E"/>
    <w:rsid w:val="00F20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basedOn w:val="a"/>
    <w:rsid w:val="00493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93E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3E5C"/>
  </w:style>
  <w:style w:type="paragraph" w:customStyle="1" w:styleId="2">
    <w:name w:val="2"/>
    <w:basedOn w:val="a"/>
    <w:rsid w:val="00493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493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93E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3E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E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84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1282</Words>
  <Characters>7312</Characters>
  <Application>Microsoft Office Word</Application>
  <DocSecurity>0</DocSecurity>
  <Lines>60</Lines>
  <Paragraphs>17</Paragraphs>
  <ScaleCrop>false</ScaleCrop>
  <Company>Мельничная СОШ</Company>
  <LinksUpToDate>false</LinksUpToDate>
  <CharactersWithSpaces>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2</cp:revision>
  <dcterms:created xsi:type="dcterms:W3CDTF">2021-01-15T05:53:00Z</dcterms:created>
  <dcterms:modified xsi:type="dcterms:W3CDTF">2021-01-15T05:53:00Z</dcterms:modified>
</cp:coreProperties>
</file>